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73DBC1C6" w:rsidR="00C571FC" w:rsidRPr="00AB7CA2" w:rsidRDefault="00B5636F" w:rsidP="00410E9F">
      <w:pPr>
        <w:pStyle w:val="Style1"/>
        <w:spacing w:before="100" w:beforeAutospacing="1" w:after="100" w:afterAutospacing="1" w:line="276" w:lineRule="auto"/>
        <w:rPr>
          <w:color w:val="44546A" w:themeColor="text2"/>
          <w:szCs w:val="22"/>
        </w:rPr>
      </w:pPr>
      <w:r w:rsidRPr="00AB7CA2">
        <w:rPr>
          <w:b/>
          <w:noProof/>
          <w:color w:val="44546A" w:themeColor="text2"/>
          <w:szCs w:val="22"/>
          <w:lang w:val="pt-PT" w:eastAsia="pt-PT"/>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pt-PT" w:eastAsia="pt-PT"/>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r w:rsidR="00FF2AD0" w:rsidRPr="00AB7CA2">
        <w:rPr>
          <w:rFonts w:ascii="Candara" w:hAnsi="Candara"/>
          <w:b/>
          <w:color w:val="44546A" w:themeColor="text2"/>
          <w:szCs w:val="22"/>
        </w:rPr>
        <w:t>Title:</w:t>
      </w:r>
      <w:r w:rsidR="00FF2AD0" w:rsidRPr="00AB7CA2">
        <w:rPr>
          <w:color w:val="44546A" w:themeColor="text2"/>
          <w:szCs w:val="22"/>
        </w:rPr>
        <w:t xml:space="preserve"> </w:t>
      </w:r>
      <w:r w:rsidR="00C23169">
        <w:rPr>
          <w:color w:val="44546A" w:themeColor="text2"/>
          <w:szCs w:val="22"/>
        </w:rPr>
        <w:t xml:space="preserve"> </w:t>
      </w:r>
      <w:r w:rsidR="00AD4968">
        <w:rPr>
          <w:b/>
          <w:color w:val="44546A" w:themeColor="text2"/>
          <w:szCs w:val="22"/>
        </w:rPr>
        <w:t>The 30 second</w:t>
      </w:r>
      <w:r w:rsidR="00C6224E">
        <w:rPr>
          <w:b/>
          <w:color w:val="44546A" w:themeColor="text2"/>
          <w:szCs w:val="22"/>
        </w:rPr>
        <w:t xml:space="preserve"> elevator pitch</w:t>
      </w:r>
    </w:p>
    <w:p w14:paraId="097C9C1A" w14:textId="060B5CA2" w:rsidR="00AE6852" w:rsidRPr="00E1502F" w:rsidRDefault="00D459CB"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r w:rsidRPr="00215030">
        <w:rPr>
          <w:rFonts w:ascii="Candara" w:hAnsi="Candara"/>
          <w:b/>
          <w:color w:val="44546A" w:themeColor="text2"/>
          <w:szCs w:val="22"/>
        </w:rPr>
        <w:t xml:space="preserve">Annotation: </w:t>
      </w:r>
    </w:p>
    <w:p w14:paraId="1D883DF8" w14:textId="19466E26" w:rsidR="00E1502F" w:rsidRPr="00AD4968" w:rsidRDefault="00A942DD" w:rsidP="006C3363">
      <w:pPr>
        <w:pStyle w:val="Style1"/>
        <w:spacing w:before="100" w:beforeAutospacing="1" w:after="100" w:afterAutospacing="1" w:line="276" w:lineRule="auto"/>
        <w:jc w:val="left"/>
        <w:rPr>
          <w:szCs w:val="22"/>
        </w:rPr>
      </w:pPr>
      <w:r w:rsidRPr="00AD4968">
        <w:rPr>
          <w:szCs w:val="22"/>
        </w:rPr>
        <w:t xml:space="preserve">Communication skills are </w:t>
      </w:r>
      <w:r w:rsidR="007E1141">
        <w:rPr>
          <w:szCs w:val="22"/>
        </w:rPr>
        <w:t>fundamental</w:t>
      </w:r>
      <w:r w:rsidRPr="00AD4968">
        <w:rPr>
          <w:szCs w:val="22"/>
        </w:rPr>
        <w:t xml:space="preserve"> </w:t>
      </w:r>
      <w:r w:rsidR="007E1141">
        <w:rPr>
          <w:szCs w:val="22"/>
        </w:rPr>
        <w:t>for</w:t>
      </w:r>
      <w:r w:rsidRPr="00AD4968">
        <w:rPr>
          <w:szCs w:val="22"/>
        </w:rPr>
        <w:t xml:space="preserve"> an entrepreneur.</w:t>
      </w:r>
      <w:r w:rsidR="006C3363" w:rsidRPr="00AD4968">
        <w:rPr>
          <w:szCs w:val="22"/>
        </w:rPr>
        <w:t xml:space="preserve"> This activity </w:t>
      </w:r>
      <w:r w:rsidR="00BB0818" w:rsidRPr="00AD4968">
        <w:rPr>
          <w:szCs w:val="22"/>
        </w:rPr>
        <w:t xml:space="preserve">will </w:t>
      </w:r>
      <w:r w:rsidRPr="00AD4968">
        <w:rPr>
          <w:szCs w:val="22"/>
        </w:rPr>
        <w:t>guide</w:t>
      </w:r>
      <w:r w:rsidR="00BB0818" w:rsidRPr="00AD4968">
        <w:rPr>
          <w:szCs w:val="22"/>
        </w:rPr>
        <w:t xml:space="preserve"> </w:t>
      </w:r>
      <w:r w:rsidRPr="00AD4968">
        <w:rPr>
          <w:szCs w:val="22"/>
        </w:rPr>
        <w:t xml:space="preserve">developing a short pitch </w:t>
      </w:r>
      <w:r w:rsidR="00EF01A4" w:rsidRPr="00AD4968">
        <w:rPr>
          <w:szCs w:val="22"/>
        </w:rPr>
        <w:t xml:space="preserve">to present to potential investors </w:t>
      </w:r>
      <w:r w:rsidR="006C3363" w:rsidRPr="00AD4968">
        <w:rPr>
          <w:szCs w:val="22"/>
        </w:rPr>
        <w:t>using the support of</w:t>
      </w:r>
      <w:r w:rsidRPr="00AD4968">
        <w:rPr>
          <w:szCs w:val="22"/>
        </w:rPr>
        <w:t xml:space="preserve"> the Power Point presentation</w:t>
      </w:r>
      <w:r w:rsidR="006C3363" w:rsidRPr="00AD4968">
        <w:rPr>
          <w:szCs w:val="22"/>
        </w:rPr>
        <w:t>: “</w:t>
      </w:r>
      <w:r w:rsidRPr="00AD4968">
        <w:rPr>
          <w:szCs w:val="22"/>
        </w:rPr>
        <w:t>The 30 second elevator pitch</w:t>
      </w:r>
      <w:r w:rsidR="006C3363" w:rsidRPr="00AD4968">
        <w:rPr>
          <w:szCs w:val="22"/>
        </w:rPr>
        <w:t xml:space="preserve">”. </w:t>
      </w:r>
      <w:r w:rsidR="00B247FD" w:rsidRPr="00AD4968">
        <w:rPr>
          <w:szCs w:val="22"/>
        </w:rPr>
        <w:t xml:space="preserve">It can be used together with activities regarding </w:t>
      </w:r>
      <w:r w:rsidRPr="00AD4968">
        <w:rPr>
          <w:szCs w:val="22"/>
        </w:rPr>
        <w:t xml:space="preserve">business start </w:t>
      </w:r>
      <w:r w:rsidR="00F917C5" w:rsidRPr="00AD4968">
        <w:t>ideas.</w:t>
      </w:r>
    </w:p>
    <w:p w14:paraId="097C9C1C" w14:textId="69CE457E" w:rsidR="00CE4776" w:rsidRDefault="007E1141" w:rsidP="00410E9F">
      <w:pPr>
        <w:pStyle w:val="Style1"/>
        <w:spacing w:before="100" w:beforeAutospacing="1" w:after="100" w:afterAutospacing="1" w:line="276" w:lineRule="auto"/>
        <w:rPr>
          <w:rFonts w:ascii="Candara" w:hAnsi="Candara"/>
          <w:b/>
          <w:color w:val="44546A" w:themeColor="text2"/>
          <w:szCs w:val="22"/>
        </w:rPr>
      </w:pPr>
      <w:r>
        <w:pict w14:anchorId="4975D15F">
          <v:shape id="_x0000_i1042"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AB7CA2">
        <w:rPr>
          <w:rFonts w:ascii="Candara" w:hAnsi="Candara"/>
          <w:b/>
          <w:color w:val="44546A" w:themeColor="text2"/>
          <w:szCs w:val="22"/>
        </w:rPr>
        <w:t xml:space="preserve"> </w:t>
      </w:r>
      <w:r w:rsidR="008131DD" w:rsidRPr="00AB7CA2">
        <w:rPr>
          <w:rFonts w:ascii="Candara" w:hAnsi="Candara"/>
          <w:b/>
          <w:color w:val="44546A" w:themeColor="text2"/>
          <w:szCs w:val="22"/>
        </w:rPr>
        <w:t xml:space="preserve">Key </w:t>
      </w:r>
      <w:r w:rsidR="00FE1379" w:rsidRPr="00AB7CA2">
        <w:rPr>
          <w:rFonts w:ascii="Candara" w:hAnsi="Candara"/>
          <w:b/>
          <w:color w:val="44546A" w:themeColor="text2"/>
          <w:szCs w:val="22"/>
        </w:rPr>
        <w:t>Competenc</w:t>
      </w:r>
      <w:r w:rsidR="005036AB">
        <w:rPr>
          <w:rFonts w:ascii="Candara" w:hAnsi="Candara"/>
          <w:b/>
          <w:color w:val="44546A" w:themeColor="text2"/>
          <w:szCs w:val="22"/>
        </w:rPr>
        <w:t>i</w:t>
      </w:r>
      <w:r w:rsidR="00FE1379" w:rsidRPr="00AB7CA2">
        <w:rPr>
          <w:rFonts w:ascii="Candara" w:hAnsi="Candara"/>
          <w:b/>
          <w:color w:val="44546A" w:themeColor="text2"/>
          <w:szCs w:val="22"/>
        </w:rPr>
        <w:t>e</w:t>
      </w:r>
      <w:r w:rsidR="005036AB">
        <w:rPr>
          <w:rFonts w:ascii="Candara" w:hAnsi="Candara"/>
          <w:b/>
          <w:color w:val="44546A" w:themeColor="text2"/>
          <w:szCs w:val="22"/>
        </w:rPr>
        <w:t>s</w:t>
      </w:r>
      <w:r w:rsidR="008131DD" w:rsidRPr="00AB7CA2">
        <w:rPr>
          <w:rFonts w:ascii="Candara" w:hAnsi="Candara"/>
          <w:b/>
          <w:color w:val="44546A" w:themeColor="text2"/>
          <w:szCs w:val="22"/>
        </w:rPr>
        <w:t>:</w:t>
      </w:r>
    </w:p>
    <w:p w14:paraId="1FFD255D" w14:textId="09912F2B" w:rsidR="00E1502F" w:rsidRPr="006C3363" w:rsidRDefault="00454839" w:rsidP="006C3363">
      <w:pPr>
        <w:pStyle w:val="Style1"/>
        <w:spacing w:before="100" w:beforeAutospacing="1" w:after="100" w:afterAutospacing="1" w:line="276" w:lineRule="auto"/>
      </w:pPr>
      <w:r>
        <w:t xml:space="preserve">To </w:t>
      </w:r>
      <w:r w:rsidR="00F917C5">
        <w:t xml:space="preserve">produce messages </w:t>
      </w:r>
      <w:r w:rsidR="00EF01A4">
        <w:t>adequate</w:t>
      </w:r>
      <w:r w:rsidR="00F917C5">
        <w:t xml:space="preserve"> to the</w:t>
      </w:r>
      <w:r w:rsidR="00EF01A4">
        <w:t xml:space="preserve"> audience.</w:t>
      </w:r>
    </w:p>
    <w:p w14:paraId="097C9C1E" w14:textId="5A0BBDA4" w:rsidR="00FF2AD0" w:rsidRDefault="00A4220E" w:rsidP="00410E9F">
      <w:pPr>
        <w:pStyle w:val="Style1"/>
        <w:spacing w:before="100" w:beforeAutospacing="1" w:after="100" w:afterAutospacing="1" w:line="276" w:lineRule="auto"/>
        <w:rPr>
          <w:rFonts w:ascii="Candara" w:hAnsi="Candara"/>
          <w:b/>
          <w:color w:val="44546A" w:themeColor="text2"/>
          <w:szCs w:val="22"/>
        </w:rPr>
      </w:pPr>
      <w:r>
        <w:rPr>
          <w:noProof/>
          <w:lang w:val="pt-PT" w:eastAsia="pt-PT"/>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AB7CA2">
        <w:rPr>
          <w:color w:val="44546A" w:themeColor="text2"/>
          <w:szCs w:val="22"/>
        </w:rPr>
        <w:t xml:space="preserve"> </w:t>
      </w:r>
      <w:r w:rsidR="008131DD" w:rsidRPr="00AB7CA2">
        <w:rPr>
          <w:rFonts w:ascii="Candara" w:hAnsi="Candara"/>
          <w:b/>
          <w:color w:val="44546A" w:themeColor="text2"/>
          <w:szCs w:val="22"/>
        </w:rPr>
        <w:t>Expected Output:</w:t>
      </w:r>
    </w:p>
    <w:p w14:paraId="6830D91E" w14:textId="21CB4B0E" w:rsidR="00083CC9" w:rsidRPr="00407C07" w:rsidRDefault="00FA6FD5" w:rsidP="00083CC9">
      <w:pPr>
        <w:pStyle w:val="Style1"/>
        <w:spacing w:before="100" w:beforeAutospacing="1" w:after="100" w:afterAutospacing="1" w:line="276" w:lineRule="auto"/>
        <w:rPr>
          <w:szCs w:val="22"/>
        </w:rPr>
      </w:pPr>
      <w:r w:rsidRPr="00407C07">
        <w:rPr>
          <w:szCs w:val="22"/>
        </w:rPr>
        <w:t xml:space="preserve">Students </w:t>
      </w:r>
      <w:r w:rsidR="00F917C5">
        <w:rPr>
          <w:szCs w:val="22"/>
        </w:rPr>
        <w:t>understand what is and produce an elevator pitch</w:t>
      </w:r>
      <w:r w:rsidR="00EF01A4">
        <w:rPr>
          <w:szCs w:val="22"/>
        </w:rPr>
        <w:t>.</w:t>
      </w:r>
      <w:r w:rsidR="00454839">
        <w:rPr>
          <w:szCs w:val="22"/>
        </w:rPr>
        <w:t xml:space="preserve"> </w:t>
      </w:r>
    </w:p>
    <w:p w14:paraId="1DA0B7AF" w14:textId="77777777" w:rsidR="002A5665" w:rsidRDefault="00D459CB" w:rsidP="00083CC9">
      <w:pPr>
        <w:pStyle w:val="Style1"/>
        <w:spacing w:before="100" w:beforeAutospacing="1" w:after="100" w:afterAutospacing="1" w:line="276" w:lineRule="auto"/>
        <w:rPr>
          <w:color w:val="44546A" w:themeColor="text2"/>
          <w:szCs w:val="22"/>
        </w:rPr>
      </w:pPr>
      <w:r w:rsidRPr="00AB7CA2">
        <w:rPr>
          <w:color w:val="44546A" w:themeColor="text2"/>
          <w:szCs w:val="22"/>
        </w:rPr>
        <w:t xml:space="preserve"> </w:t>
      </w:r>
      <w:r w:rsidR="007E1141">
        <w:pict w14:anchorId="133DE13F">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t xml:space="preserve"> </w:t>
      </w:r>
      <w:r w:rsidR="008131DD" w:rsidRPr="00AB7CA2">
        <w:rPr>
          <w:rFonts w:ascii="Candara" w:hAnsi="Candara"/>
          <w:b/>
          <w:color w:val="44546A" w:themeColor="text2"/>
          <w:szCs w:val="22"/>
        </w:rPr>
        <w:t>Keywords:</w:t>
      </w:r>
      <w:r w:rsidR="008131DD" w:rsidRPr="00AB7CA2">
        <w:rPr>
          <w:color w:val="44546A" w:themeColor="text2"/>
          <w:szCs w:val="22"/>
        </w:rPr>
        <w:t xml:space="preserve"> </w:t>
      </w:r>
    </w:p>
    <w:p w14:paraId="097C9C21" w14:textId="791B22C2" w:rsidR="002D3B43" w:rsidRPr="00AB7CA2" w:rsidRDefault="00EF01A4" w:rsidP="00083CC9">
      <w:pPr>
        <w:pStyle w:val="Style1"/>
        <w:spacing w:before="100" w:beforeAutospacing="1" w:after="100" w:afterAutospacing="1" w:line="276" w:lineRule="auto"/>
        <w:rPr>
          <w:color w:val="44546A" w:themeColor="text2"/>
          <w:szCs w:val="22"/>
        </w:rPr>
      </w:pPr>
      <w:r>
        <w:rPr>
          <w:szCs w:val="22"/>
        </w:rPr>
        <w:t>Elevator pitch; communication.</w:t>
      </w:r>
    </w:p>
    <w:p w14:paraId="18F543C2" w14:textId="0371E7C7" w:rsidR="009210BE" w:rsidRDefault="008131DD" w:rsidP="009210BE">
      <w:pPr>
        <w:pStyle w:val="Style1"/>
        <w:numPr>
          <w:ilvl w:val="0"/>
          <w:numId w:val="11"/>
        </w:numPr>
        <w:spacing w:before="100" w:beforeAutospacing="1" w:after="100" w:afterAutospacing="1" w:line="276" w:lineRule="auto"/>
        <w:rPr>
          <w:rFonts w:ascii="Candara" w:hAnsi="Candara"/>
          <w:b/>
          <w:color w:val="44546A" w:themeColor="text2"/>
          <w:szCs w:val="22"/>
        </w:rPr>
      </w:pPr>
      <w:r w:rsidRPr="00AB7CA2">
        <w:rPr>
          <w:rFonts w:ascii="Candara" w:hAnsi="Candara"/>
          <w:b/>
          <w:color w:val="44546A" w:themeColor="text2"/>
          <w:szCs w:val="22"/>
        </w:rPr>
        <w:t>Objective of the course:</w:t>
      </w:r>
      <w:r w:rsidR="00384457">
        <w:rPr>
          <w:rFonts w:ascii="Candara" w:hAnsi="Candara"/>
          <w:b/>
          <w:color w:val="44546A" w:themeColor="text2"/>
          <w:szCs w:val="22"/>
        </w:rPr>
        <w:t xml:space="preserve"> </w:t>
      </w:r>
    </w:p>
    <w:p w14:paraId="7684AAB5" w14:textId="55D79144" w:rsidR="00E1502F" w:rsidRDefault="00E1502F" w:rsidP="00E1502F">
      <w:pPr>
        <w:pStyle w:val="Style1"/>
        <w:spacing w:before="100" w:beforeAutospacing="1" w:after="100" w:afterAutospacing="1" w:line="276" w:lineRule="auto"/>
        <w:rPr>
          <w:szCs w:val="22"/>
        </w:rPr>
      </w:pPr>
      <w:r>
        <w:rPr>
          <w:szCs w:val="22"/>
        </w:rPr>
        <w:t xml:space="preserve">To </w:t>
      </w:r>
      <w:r w:rsidR="00CE0D63">
        <w:rPr>
          <w:szCs w:val="22"/>
        </w:rPr>
        <w:t>communicate an idea/service briefly</w:t>
      </w:r>
      <w:r w:rsidR="00EF01A4">
        <w:rPr>
          <w:szCs w:val="22"/>
        </w:rPr>
        <w:t xml:space="preserve"> using a short message.</w:t>
      </w:r>
    </w:p>
    <w:p w14:paraId="097C9C26" w14:textId="7531EFBD" w:rsidR="00E44D48" w:rsidRDefault="00AB7CA2" w:rsidP="009E7C8D">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rPr>
      </w:pPr>
      <w:r w:rsidRPr="00AB7CA2">
        <w:rPr>
          <w:rStyle w:val="shorttext"/>
          <w:rFonts w:ascii="Candara" w:hAnsi="Candara"/>
          <w:b/>
          <w:color w:val="44546A" w:themeColor="text2"/>
          <w:szCs w:val="22"/>
        </w:rPr>
        <w:t>Theoretical part – explanation of the content</w:t>
      </w:r>
      <w:r w:rsidR="00AC3855">
        <w:rPr>
          <w:rStyle w:val="shorttext"/>
          <w:rFonts w:ascii="Candara" w:hAnsi="Candara"/>
          <w:b/>
          <w:color w:val="44546A" w:themeColor="text2"/>
          <w:szCs w:val="22"/>
        </w:rPr>
        <w:t>:</w:t>
      </w:r>
    </w:p>
    <w:p w14:paraId="425D1739" w14:textId="6F28DCCD" w:rsidR="00C12171" w:rsidRPr="00407C07" w:rsidRDefault="00EF01A4" w:rsidP="00407C07">
      <w:pPr>
        <w:pStyle w:val="Style1"/>
        <w:spacing w:before="100" w:beforeAutospacing="1" w:after="100" w:afterAutospacing="1" w:line="276" w:lineRule="auto"/>
        <w:jc w:val="left"/>
      </w:pPr>
      <w:r>
        <w:t xml:space="preserve">This activity </w:t>
      </w:r>
      <w:r w:rsidR="00E2114E">
        <w:t>will</w:t>
      </w:r>
      <w:r w:rsidR="00AD0EC2">
        <w:t xml:space="preserve"> </w:t>
      </w:r>
      <w:r w:rsidR="00E2114E">
        <w:t xml:space="preserve">help </w:t>
      </w:r>
      <w:r w:rsidR="00AD4968">
        <w:t>learners</w:t>
      </w:r>
      <w:r w:rsidR="00E2114E">
        <w:t xml:space="preserve"> to understand what is an elevator pitch and guide </w:t>
      </w:r>
      <w:r w:rsidR="00AD4968">
        <w:t>them</w:t>
      </w:r>
      <w:r w:rsidR="00E2114E">
        <w:t xml:space="preserve"> to the writing of one.</w:t>
      </w:r>
      <w:r w:rsidR="00AD0EC2">
        <w:t xml:space="preserve"> </w:t>
      </w:r>
      <w:r w:rsidR="00AD4968">
        <w:t>They will practice with their</w:t>
      </w:r>
      <w:r w:rsidR="00E2114E">
        <w:t xml:space="preserve"> colleagues and record a video of </w:t>
      </w:r>
      <w:r w:rsidR="00AD4968">
        <w:t xml:space="preserve">themselves </w:t>
      </w:r>
      <w:r w:rsidR="00E2114E">
        <w:t xml:space="preserve">to see what </w:t>
      </w:r>
      <w:r w:rsidR="00AD4968">
        <w:t>they</w:t>
      </w:r>
      <w:r w:rsidR="00E2114E">
        <w:t xml:space="preserve"> can improve. The PowerPoint file will support you during this task.</w:t>
      </w:r>
      <w:r w:rsidR="00C12E71">
        <w:t xml:space="preserve"> </w:t>
      </w:r>
    </w:p>
    <w:p w14:paraId="2DFA3E67" w14:textId="3FA03B10" w:rsidR="00CF1633" w:rsidRPr="009D678C" w:rsidRDefault="002A5665" w:rsidP="00AD4968">
      <w:pPr>
        <w:pStyle w:val="Style1"/>
        <w:tabs>
          <w:tab w:val="left" w:pos="567"/>
        </w:tabs>
        <w:spacing w:before="100" w:beforeAutospacing="1" w:after="100" w:afterAutospacing="1" w:line="276" w:lineRule="auto"/>
      </w:pPr>
      <w:r w:rsidRPr="009D678C">
        <w:rPr>
          <w:b/>
        </w:rPr>
        <w:t>1.</w:t>
      </w:r>
      <w:r w:rsidRPr="009D678C">
        <w:t xml:space="preserve"> </w:t>
      </w:r>
      <w:r w:rsidR="009D678C">
        <w:t>Slides 1, 2 and 3 – Start the presentation with the display of slide 1 and ask learners what do they think an elevator pitch</w:t>
      </w:r>
      <w:r w:rsidR="004C539B">
        <w:t xml:space="preserve"> is. After they answer</w:t>
      </w:r>
      <w:r w:rsidR="009D678C">
        <w:t>, show slides 2 and 3.</w:t>
      </w:r>
    </w:p>
    <w:p w14:paraId="7799DBCD" w14:textId="0FA1229F" w:rsidR="00994ACF" w:rsidRPr="009D678C" w:rsidRDefault="00994ACF" w:rsidP="00994ACF">
      <w:pPr>
        <w:pStyle w:val="Style1"/>
        <w:spacing w:before="100" w:beforeAutospacing="1" w:after="100" w:afterAutospacing="1" w:line="276" w:lineRule="auto"/>
      </w:pPr>
      <w:r w:rsidRPr="009D678C">
        <w:rPr>
          <w:b/>
        </w:rPr>
        <w:t xml:space="preserve">2. </w:t>
      </w:r>
      <w:r w:rsidR="009D678C" w:rsidRPr="009D678C">
        <w:t xml:space="preserve">Slide 4 </w:t>
      </w:r>
      <w:r w:rsidR="009D678C">
        <w:t>–</w:t>
      </w:r>
      <w:r w:rsidR="009D678C">
        <w:rPr>
          <w:b/>
        </w:rPr>
        <w:t xml:space="preserve"> </w:t>
      </w:r>
      <w:r w:rsidR="009D678C" w:rsidRPr="009D678C">
        <w:t xml:space="preserve">Before displaying slide 4, ask learners </w:t>
      </w:r>
      <w:r w:rsidR="009D678C">
        <w:t xml:space="preserve">which parts </w:t>
      </w:r>
      <w:r w:rsidR="00FA0A74">
        <w:t xml:space="preserve">they think </w:t>
      </w:r>
      <w:r w:rsidR="009D678C">
        <w:t>this</w:t>
      </w:r>
      <w:r w:rsidR="009D678C" w:rsidRPr="009D678C">
        <w:t xml:space="preserve"> </w:t>
      </w:r>
      <w:r w:rsidR="004C539B">
        <w:t xml:space="preserve">kind of </w:t>
      </w:r>
      <w:r w:rsidR="009D678C" w:rsidRPr="009D678C">
        <w:t>speech</w:t>
      </w:r>
      <w:r w:rsidR="009D678C">
        <w:t xml:space="preserve"> should have</w:t>
      </w:r>
      <w:r w:rsidR="009D678C" w:rsidRPr="009D678C">
        <w:t>.</w:t>
      </w:r>
      <w:r w:rsidR="004C539B">
        <w:t xml:space="preserve"> After they answer</w:t>
      </w:r>
      <w:r w:rsidR="009D678C" w:rsidRPr="009D678C">
        <w:t>, show slide 4.</w:t>
      </w:r>
    </w:p>
    <w:p w14:paraId="75755A7F" w14:textId="64A1543C" w:rsidR="00B10A36" w:rsidRPr="009D678C" w:rsidRDefault="00B10A36" w:rsidP="00B10A36">
      <w:pPr>
        <w:pStyle w:val="Style1"/>
        <w:spacing w:before="100" w:beforeAutospacing="1" w:after="100" w:afterAutospacing="1" w:line="276" w:lineRule="auto"/>
      </w:pPr>
      <w:r w:rsidRPr="009D678C">
        <w:rPr>
          <w:b/>
        </w:rPr>
        <w:t>3.</w:t>
      </w:r>
      <w:r w:rsidRPr="009D678C">
        <w:t xml:space="preserve"> </w:t>
      </w:r>
      <w:r w:rsidR="009D678C">
        <w:t>Slide 5 – Display slide 5 and the group should start, individually, writing their speeches following the indications</w:t>
      </w:r>
      <w:r w:rsidR="00FE5572">
        <w:t xml:space="preserve"> in the slide</w:t>
      </w:r>
      <w:r w:rsidR="009D678C">
        <w:t xml:space="preserve">. They can use their watches </w:t>
      </w:r>
      <w:r w:rsidR="00FE5572">
        <w:t>to count</w:t>
      </w:r>
      <w:r w:rsidR="009D678C">
        <w:t xml:space="preserve"> the 30 seconds. If they need extra guidance, show them slide number 7, that has an example</w:t>
      </w:r>
      <w:r w:rsidR="00FA0A74">
        <w:t xml:space="preserve"> of an elevator pitch</w:t>
      </w:r>
      <w:r w:rsidR="009D678C">
        <w:t xml:space="preserve">. </w:t>
      </w:r>
    </w:p>
    <w:p w14:paraId="07F72095" w14:textId="5D0C4113" w:rsidR="00FA0A74" w:rsidRDefault="00CF1633" w:rsidP="008B613D">
      <w:pPr>
        <w:pStyle w:val="Style1"/>
        <w:spacing w:before="100" w:beforeAutospacing="1" w:after="100" w:afterAutospacing="1" w:line="276" w:lineRule="auto"/>
      </w:pPr>
      <w:r w:rsidRPr="009D678C">
        <w:rPr>
          <w:b/>
        </w:rPr>
        <w:t>4.</w:t>
      </w:r>
      <w:r w:rsidRPr="009D678C">
        <w:t xml:space="preserve"> </w:t>
      </w:r>
      <w:r w:rsidR="009D678C">
        <w:t>Slide 6 – After everyone finish their 30 second pitch, show slide 6 and they must continue follo</w:t>
      </w:r>
      <w:r w:rsidR="00FE5572">
        <w:t xml:space="preserve">wing the indications and improve </w:t>
      </w:r>
      <w:r w:rsidR="00FA0A74">
        <w:t>their speeches.</w:t>
      </w:r>
    </w:p>
    <w:p w14:paraId="5483933A" w14:textId="5DB9F23D" w:rsidR="00AA56F4" w:rsidRPr="008B613D" w:rsidRDefault="00FA0A74" w:rsidP="008B613D">
      <w:pPr>
        <w:pStyle w:val="Style1"/>
        <w:spacing w:before="100" w:beforeAutospacing="1" w:after="100" w:afterAutospacing="1" w:line="276" w:lineRule="auto"/>
        <w:rPr>
          <w:lang w:val="en-US"/>
        </w:rPr>
      </w:pPr>
      <w:r w:rsidRPr="00FA0A74">
        <w:rPr>
          <w:b/>
        </w:rPr>
        <w:lastRenderedPageBreak/>
        <w:t>5.</w:t>
      </w:r>
      <w:r>
        <w:t xml:space="preserve"> S</w:t>
      </w:r>
      <w:r w:rsidR="00FE5572">
        <w:t>lide 8 – After everyone finishes</w:t>
      </w:r>
      <w:r>
        <w:t xml:space="preserve"> the task, read the quote </w:t>
      </w:r>
      <w:r w:rsidR="00FE5572">
        <w:t>in</w:t>
      </w:r>
      <w:r w:rsidR="005966FC">
        <w:t xml:space="preserve"> slide </w:t>
      </w:r>
      <w:r w:rsidR="00FE5572">
        <w:t xml:space="preserve">8 </w:t>
      </w:r>
      <w:r>
        <w:t xml:space="preserve">and ask the group how they can relate it with the work they have done. Ask them what they have learned </w:t>
      </w:r>
      <w:r w:rsidR="005966FC">
        <w:t>from</w:t>
      </w:r>
      <w:r w:rsidR="00FE5572">
        <w:t xml:space="preserve"> </w:t>
      </w:r>
      <w:r>
        <w:t>the task.</w:t>
      </w:r>
    </w:p>
    <w:p w14:paraId="094184FB" w14:textId="77777777" w:rsidR="008B613D" w:rsidRDefault="008B613D" w:rsidP="00CE68C3">
      <w:pPr>
        <w:pStyle w:val="Style1"/>
        <w:spacing w:before="100" w:beforeAutospacing="1" w:after="100" w:afterAutospacing="1" w:line="276" w:lineRule="auto"/>
        <w:rPr>
          <w:b/>
          <w:szCs w:val="22"/>
        </w:rPr>
      </w:pPr>
    </w:p>
    <w:p w14:paraId="13B8F2FE" w14:textId="77777777" w:rsidR="008B613D" w:rsidRDefault="008B613D" w:rsidP="00CE68C3">
      <w:pPr>
        <w:pStyle w:val="Style1"/>
        <w:spacing w:before="100" w:beforeAutospacing="1" w:after="100" w:afterAutospacing="1" w:line="276" w:lineRule="auto"/>
        <w:rPr>
          <w:b/>
          <w:szCs w:val="22"/>
        </w:rPr>
      </w:pPr>
      <w:bookmarkStart w:id="0" w:name="_GoBack"/>
      <w:bookmarkEnd w:id="0"/>
    </w:p>
    <w:p w14:paraId="7FB15719" w14:textId="3A1FD0F8" w:rsidR="00CB2AF0" w:rsidRDefault="00263F7F" w:rsidP="006E6B04">
      <w:pPr>
        <w:pStyle w:val="Style1"/>
        <w:spacing w:before="100" w:beforeAutospacing="1" w:after="100" w:afterAutospacing="1" w:line="240" w:lineRule="auto"/>
        <w:rPr>
          <w:b/>
          <w:szCs w:val="22"/>
        </w:rPr>
      </w:pPr>
      <w:r w:rsidRPr="00120377">
        <w:rPr>
          <w:b/>
          <w:szCs w:val="22"/>
        </w:rPr>
        <w:t>References:</w:t>
      </w:r>
    </w:p>
    <w:p w14:paraId="6CB6E699" w14:textId="63EF7474" w:rsidR="006E6B04" w:rsidRDefault="00FE5572" w:rsidP="006E6B04">
      <w:pPr>
        <w:pStyle w:val="Style1"/>
        <w:spacing w:before="100" w:beforeAutospacing="1" w:after="100" w:afterAutospacing="1" w:line="240" w:lineRule="auto"/>
        <w:rPr>
          <w:b/>
          <w:szCs w:val="22"/>
        </w:rPr>
      </w:pPr>
      <w:hyperlink r:id="rId15" w:history="1">
        <w:r w:rsidR="00741683" w:rsidRPr="00FC6731">
          <w:rPr>
            <w:rStyle w:val="Hiperligao"/>
          </w:rPr>
          <w:t>https://inn.org/wp-content/uploads/2014/07/Elevator-Pitch-Presentation.pdf</w:t>
        </w:r>
      </w:hyperlink>
    </w:p>
    <w:p w14:paraId="294B5011" w14:textId="14D0846D" w:rsidR="00741683" w:rsidRDefault="00FE5572" w:rsidP="006E6B04">
      <w:pPr>
        <w:pStyle w:val="Style1"/>
        <w:spacing w:before="100" w:beforeAutospacing="1" w:after="100" w:afterAutospacing="1" w:line="240" w:lineRule="auto"/>
        <w:rPr>
          <w:rStyle w:val="Hiperligao"/>
          <w:szCs w:val="22"/>
        </w:rPr>
      </w:pPr>
      <w:hyperlink r:id="rId16" w:history="1">
        <w:r w:rsidR="00741683" w:rsidRPr="00741683">
          <w:rPr>
            <w:rStyle w:val="Hiperligao"/>
            <w:szCs w:val="22"/>
          </w:rPr>
          <w:t>https://cwovc.rice.edu/sites/g/files/bxs1031/f/Preparing%20and%20Delivering%20an%20Elevator%20Pitch_Embree_2.pdf</w:t>
        </w:r>
      </w:hyperlink>
    </w:p>
    <w:p w14:paraId="0341399C" w14:textId="1DD63A93" w:rsidR="003C7E78" w:rsidRDefault="00FE5572" w:rsidP="006E6B04">
      <w:pPr>
        <w:pStyle w:val="Style1"/>
        <w:spacing w:before="100" w:beforeAutospacing="1" w:after="100" w:afterAutospacing="1" w:line="240" w:lineRule="auto"/>
        <w:rPr>
          <w:rStyle w:val="Hiperligao"/>
          <w:color w:val="auto"/>
          <w:szCs w:val="22"/>
          <w:u w:val="none"/>
        </w:rPr>
      </w:pPr>
      <w:hyperlink r:id="rId17" w:history="1">
        <w:r w:rsidR="00DA51FE" w:rsidRPr="000230E9">
          <w:rPr>
            <w:rStyle w:val="Hiperligao"/>
            <w:szCs w:val="22"/>
          </w:rPr>
          <w:t>https://www.jbs.cam.ac.uk/fileadmin/user_upload/research/centres/accelerate-cambridge/downloads/elevator-pitch.pdf</w:t>
        </w:r>
      </w:hyperlink>
    </w:p>
    <w:p w14:paraId="7E9AF54C" w14:textId="77777777" w:rsidR="00DA51FE" w:rsidRDefault="00FE5572" w:rsidP="00DA51FE">
      <w:pPr>
        <w:pStyle w:val="Style1"/>
        <w:spacing w:before="100" w:beforeAutospacing="1" w:after="100" w:afterAutospacing="1" w:line="240" w:lineRule="auto"/>
        <w:rPr>
          <w:rStyle w:val="Hiperligao"/>
          <w:color w:val="auto"/>
          <w:szCs w:val="22"/>
          <w:u w:val="none"/>
        </w:rPr>
      </w:pPr>
      <w:hyperlink r:id="rId18" w:history="1">
        <w:r w:rsidR="00DA51FE" w:rsidRPr="000230E9">
          <w:rPr>
            <w:rStyle w:val="Hiperligao"/>
            <w:szCs w:val="22"/>
          </w:rPr>
          <w:t>https://www.mindtools.com/pages/article/elevator-pitch.htm</w:t>
        </w:r>
      </w:hyperlink>
    </w:p>
    <w:p w14:paraId="3E91E8C0" w14:textId="77777777" w:rsidR="00DA51FE" w:rsidRDefault="00DA51FE" w:rsidP="006E6B04">
      <w:pPr>
        <w:pStyle w:val="Style1"/>
        <w:spacing w:before="100" w:beforeAutospacing="1" w:after="100" w:afterAutospacing="1" w:line="240" w:lineRule="auto"/>
        <w:rPr>
          <w:rStyle w:val="Hiperligao"/>
          <w:color w:val="auto"/>
          <w:szCs w:val="22"/>
          <w:u w:val="none"/>
        </w:rPr>
      </w:pPr>
    </w:p>
    <w:p w14:paraId="22D19B09" w14:textId="77777777" w:rsidR="00DA51FE" w:rsidRPr="00741683" w:rsidRDefault="00DA51FE" w:rsidP="006E6B04">
      <w:pPr>
        <w:pStyle w:val="Style1"/>
        <w:spacing w:before="100" w:beforeAutospacing="1" w:after="100" w:afterAutospacing="1" w:line="240" w:lineRule="auto"/>
        <w:rPr>
          <w:rStyle w:val="Hiperligao"/>
          <w:color w:val="auto"/>
          <w:szCs w:val="22"/>
          <w:u w:val="none"/>
        </w:rPr>
      </w:pPr>
    </w:p>
    <w:p w14:paraId="546F6FD8" w14:textId="77777777" w:rsidR="00741683" w:rsidRPr="006E6B04" w:rsidRDefault="00741683" w:rsidP="006E6B04">
      <w:pPr>
        <w:pStyle w:val="Style1"/>
        <w:spacing w:before="100" w:beforeAutospacing="1" w:after="100" w:afterAutospacing="1" w:line="240" w:lineRule="auto"/>
        <w:rPr>
          <w:rStyle w:val="Hiperligao"/>
          <w:b/>
          <w:color w:val="auto"/>
          <w:szCs w:val="22"/>
          <w:u w:val="none"/>
        </w:rPr>
      </w:pPr>
    </w:p>
    <w:p w14:paraId="5C241E26" w14:textId="77777777" w:rsidR="006E6B04" w:rsidRDefault="006E6B04" w:rsidP="00F60F7B">
      <w:pPr>
        <w:pStyle w:val="Style1"/>
        <w:spacing w:before="100" w:beforeAutospacing="1" w:after="100" w:afterAutospacing="1" w:line="276" w:lineRule="auto"/>
        <w:rPr>
          <w:szCs w:val="22"/>
        </w:rPr>
      </w:pPr>
    </w:p>
    <w:p w14:paraId="2F7CC693" w14:textId="77777777" w:rsidR="006E6B04" w:rsidRPr="00D37A39" w:rsidRDefault="006E6B04" w:rsidP="00F60F7B">
      <w:pPr>
        <w:pStyle w:val="Style1"/>
        <w:spacing w:before="100" w:beforeAutospacing="1" w:after="100" w:afterAutospacing="1" w:line="276" w:lineRule="auto"/>
        <w:rPr>
          <w:szCs w:val="22"/>
        </w:rPr>
      </w:pPr>
    </w:p>
    <w:sectPr w:rsidR="006E6B04" w:rsidRPr="00D37A39" w:rsidSect="003F01FA">
      <w:headerReference w:type="default" r:id="rId19"/>
      <w:footerReference w:type="default" r:id="rId20"/>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pt-PT" w:eastAsia="pt-PT"/>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1" w14:textId="67A9835F" w:rsidR="004F170D" w:rsidRDefault="00A942DD">
    <w:pPr>
      <w:pStyle w:val="Cabealho"/>
    </w:pPr>
    <w:r w:rsidRPr="004F170D">
      <w:rPr>
        <w:noProof/>
        <w:lang w:val="pt-PT" w:eastAsia="pt-PT"/>
      </w:rPr>
      <w:drawing>
        <wp:anchor distT="0" distB="0" distL="114300" distR="114300" simplePos="0" relativeHeight="251659264" behindDoc="0" locked="0" layoutInCell="1" allowOverlap="1" wp14:anchorId="097C9C59" wp14:editId="3956FEDF">
          <wp:simplePos x="0" y="0"/>
          <wp:positionH relativeFrom="column">
            <wp:posOffset>3108325</wp:posOffset>
          </wp:positionH>
          <wp:positionV relativeFrom="paragraph">
            <wp:posOffset>-139700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129">
      <w:rPr>
        <w:noProof/>
        <w:lang w:val="pt-PT" w:eastAsia="pt-PT"/>
      </w:rPr>
      <w:drawing>
        <wp:anchor distT="0" distB="0" distL="114300" distR="114300" simplePos="0" relativeHeight="251658240" behindDoc="0" locked="0" layoutInCell="1" allowOverlap="1" wp14:anchorId="097C9C57" wp14:editId="024D6FA2">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5E26AD69" w:rsidR="004F170D" w:rsidRDefault="00B07129">
    <w:pPr>
      <w:pStyle w:val="Cabealho"/>
    </w:pPr>
    <w:r>
      <w:t xml:space="preserve">                                                 </w:t>
    </w:r>
  </w:p>
  <w:p w14:paraId="097C9C53" w14:textId="2EA1F5E3" w:rsidR="004F170D" w:rsidRDefault="004F170D">
    <w:pPr>
      <w:pStyle w:val="Cabealho"/>
    </w:pPr>
  </w:p>
  <w:p w14:paraId="097C9C54" w14:textId="04CE2AB1"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4pt;height:135.6pt" o:bullet="t">
        <v:imagedata r:id="rId6" o:title="bp"/>
      </v:shape>
    </w:pict>
  </w:numPicBullet>
  <w:numPicBullet w:numPicBulletId="6">
    <w:pict>
      <v:shape id="_x0000_i1032"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2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37" type="#_x0000_t75" alt="chat, circuit, comment, communication, digital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38"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39" type="#_x0000_t75" alt="aim, arrow, dartboard, goal, success, target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Picture 10" o:spid="_x0000_i1040"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Imagem 16" o:spid="_x0000_i1041"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Imagem 7" o:spid="_x0000_i1042"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20377"/>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83384"/>
    <w:rsid w:val="00284DC4"/>
    <w:rsid w:val="00294AE7"/>
    <w:rsid w:val="00295EEF"/>
    <w:rsid w:val="002A5665"/>
    <w:rsid w:val="002B367B"/>
    <w:rsid w:val="002C258C"/>
    <w:rsid w:val="002D3B43"/>
    <w:rsid w:val="0030394F"/>
    <w:rsid w:val="003177E7"/>
    <w:rsid w:val="00334867"/>
    <w:rsid w:val="003421DD"/>
    <w:rsid w:val="00344D2C"/>
    <w:rsid w:val="003513DA"/>
    <w:rsid w:val="003522B3"/>
    <w:rsid w:val="00382E7E"/>
    <w:rsid w:val="003840C4"/>
    <w:rsid w:val="00384457"/>
    <w:rsid w:val="0039305C"/>
    <w:rsid w:val="00393E54"/>
    <w:rsid w:val="003956FE"/>
    <w:rsid w:val="003A7E80"/>
    <w:rsid w:val="003B09D8"/>
    <w:rsid w:val="003B1705"/>
    <w:rsid w:val="003C048E"/>
    <w:rsid w:val="003C5068"/>
    <w:rsid w:val="003C7E78"/>
    <w:rsid w:val="003D360A"/>
    <w:rsid w:val="003D40F7"/>
    <w:rsid w:val="003D470A"/>
    <w:rsid w:val="003F01FA"/>
    <w:rsid w:val="003F2653"/>
    <w:rsid w:val="003F512C"/>
    <w:rsid w:val="00407C07"/>
    <w:rsid w:val="00410E9F"/>
    <w:rsid w:val="00412449"/>
    <w:rsid w:val="00420BAC"/>
    <w:rsid w:val="004228D4"/>
    <w:rsid w:val="00422CF3"/>
    <w:rsid w:val="0043117D"/>
    <w:rsid w:val="00432C2F"/>
    <w:rsid w:val="00433092"/>
    <w:rsid w:val="0043547D"/>
    <w:rsid w:val="00435B7B"/>
    <w:rsid w:val="00441EFC"/>
    <w:rsid w:val="00442F77"/>
    <w:rsid w:val="00454839"/>
    <w:rsid w:val="004603A3"/>
    <w:rsid w:val="004677C5"/>
    <w:rsid w:val="00472B0E"/>
    <w:rsid w:val="00473A75"/>
    <w:rsid w:val="004756F3"/>
    <w:rsid w:val="004A1548"/>
    <w:rsid w:val="004B3B8C"/>
    <w:rsid w:val="004C539B"/>
    <w:rsid w:val="004E1A11"/>
    <w:rsid w:val="004F1263"/>
    <w:rsid w:val="004F170D"/>
    <w:rsid w:val="0050210F"/>
    <w:rsid w:val="005036AB"/>
    <w:rsid w:val="0052206D"/>
    <w:rsid w:val="00541946"/>
    <w:rsid w:val="0055384F"/>
    <w:rsid w:val="005966FC"/>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6B38"/>
    <w:rsid w:val="00741683"/>
    <w:rsid w:val="00741D32"/>
    <w:rsid w:val="007477C3"/>
    <w:rsid w:val="00761E0B"/>
    <w:rsid w:val="007636B4"/>
    <w:rsid w:val="00765402"/>
    <w:rsid w:val="00787BEF"/>
    <w:rsid w:val="007A14C5"/>
    <w:rsid w:val="007A40D4"/>
    <w:rsid w:val="007B1A11"/>
    <w:rsid w:val="007C4DEE"/>
    <w:rsid w:val="007C5F15"/>
    <w:rsid w:val="007E1141"/>
    <w:rsid w:val="007F7435"/>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14FE3"/>
    <w:rsid w:val="00915EBA"/>
    <w:rsid w:val="00917714"/>
    <w:rsid w:val="009210BE"/>
    <w:rsid w:val="00926CB1"/>
    <w:rsid w:val="0093638A"/>
    <w:rsid w:val="009563BC"/>
    <w:rsid w:val="00982118"/>
    <w:rsid w:val="009947E3"/>
    <w:rsid w:val="00994ACF"/>
    <w:rsid w:val="009A3B76"/>
    <w:rsid w:val="009B3B20"/>
    <w:rsid w:val="009B42F4"/>
    <w:rsid w:val="009D678C"/>
    <w:rsid w:val="009E7C8D"/>
    <w:rsid w:val="009F5068"/>
    <w:rsid w:val="009F55FD"/>
    <w:rsid w:val="00A00F4F"/>
    <w:rsid w:val="00A05147"/>
    <w:rsid w:val="00A208C1"/>
    <w:rsid w:val="00A20C24"/>
    <w:rsid w:val="00A4220E"/>
    <w:rsid w:val="00A5257A"/>
    <w:rsid w:val="00A60EFA"/>
    <w:rsid w:val="00A64A6F"/>
    <w:rsid w:val="00A73FB8"/>
    <w:rsid w:val="00A81169"/>
    <w:rsid w:val="00A942DD"/>
    <w:rsid w:val="00AA4FC4"/>
    <w:rsid w:val="00AA56F4"/>
    <w:rsid w:val="00AA7027"/>
    <w:rsid w:val="00AB5AAC"/>
    <w:rsid w:val="00AB7CA2"/>
    <w:rsid w:val="00AC155D"/>
    <w:rsid w:val="00AC213A"/>
    <w:rsid w:val="00AC3855"/>
    <w:rsid w:val="00AD0EC2"/>
    <w:rsid w:val="00AD4968"/>
    <w:rsid w:val="00AE193E"/>
    <w:rsid w:val="00AE2FB5"/>
    <w:rsid w:val="00AE6852"/>
    <w:rsid w:val="00B01E9F"/>
    <w:rsid w:val="00B07129"/>
    <w:rsid w:val="00B10A36"/>
    <w:rsid w:val="00B13D02"/>
    <w:rsid w:val="00B16FCF"/>
    <w:rsid w:val="00B2034A"/>
    <w:rsid w:val="00B247FD"/>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571FC"/>
    <w:rsid w:val="00C6224E"/>
    <w:rsid w:val="00C64E47"/>
    <w:rsid w:val="00C91A7B"/>
    <w:rsid w:val="00CA6CC5"/>
    <w:rsid w:val="00CB21C7"/>
    <w:rsid w:val="00CB2AF0"/>
    <w:rsid w:val="00CB40EC"/>
    <w:rsid w:val="00CB775A"/>
    <w:rsid w:val="00CE0D63"/>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7A39"/>
    <w:rsid w:val="00D459CB"/>
    <w:rsid w:val="00D50FEB"/>
    <w:rsid w:val="00D53916"/>
    <w:rsid w:val="00D56AAE"/>
    <w:rsid w:val="00D5783C"/>
    <w:rsid w:val="00D71A70"/>
    <w:rsid w:val="00D745B4"/>
    <w:rsid w:val="00D91D55"/>
    <w:rsid w:val="00D91EAB"/>
    <w:rsid w:val="00DA51FE"/>
    <w:rsid w:val="00DA7322"/>
    <w:rsid w:val="00DC2E35"/>
    <w:rsid w:val="00DD08B8"/>
    <w:rsid w:val="00DE67CE"/>
    <w:rsid w:val="00DF6D69"/>
    <w:rsid w:val="00E04E50"/>
    <w:rsid w:val="00E10263"/>
    <w:rsid w:val="00E1502F"/>
    <w:rsid w:val="00E2114E"/>
    <w:rsid w:val="00E3070B"/>
    <w:rsid w:val="00E4085A"/>
    <w:rsid w:val="00E44D48"/>
    <w:rsid w:val="00E57EEE"/>
    <w:rsid w:val="00E72069"/>
    <w:rsid w:val="00E73204"/>
    <w:rsid w:val="00E80F02"/>
    <w:rsid w:val="00E84372"/>
    <w:rsid w:val="00E86332"/>
    <w:rsid w:val="00E8775A"/>
    <w:rsid w:val="00E91B5B"/>
    <w:rsid w:val="00E9645A"/>
    <w:rsid w:val="00EA531C"/>
    <w:rsid w:val="00EB4D10"/>
    <w:rsid w:val="00EB57F2"/>
    <w:rsid w:val="00EC64E0"/>
    <w:rsid w:val="00ED1FB3"/>
    <w:rsid w:val="00EE172C"/>
    <w:rsid w:val="00EE4F26"/>
    <w:rsid w:val="00EE6AE7"/>
    <w:rsid w:val="00EE76CB"/>
    <w:rsid w:val="00EF01A4"/>
    <w:rsid w:val="00F1717D"/>
    <w:rsid w:val="00F26754"/>
    <w:rsid w:val="00F26A7E"/>
    <w:rsid w:val="00F41CFB"/>
    <w:rsid w:val="00F43A21"/>
    <w:rsid w:val="00F50000"/>
    <w:rsid w:val="00F505A0"/>
    <w:rsid w:val="00F51838"/>
    <w:rsid w:val="00F53CB8"/>
    <w:rsid w:val="00F54F1C"/>
    <w:rsid w:val="00F60F7B"/>
    <w:rsid w:val="00F71898"/>
    <w:rsid w:val="00F917C5"/>
    <w:rsid w:val="00FA0A74"/>
    <w:rsid w:val="00FA18F8"/>
    <w:rsid w:val="00FA286E"/>
    <w:rsid w:val="00FA6FD5"/>
    <w:rsid w:val="00FB5A0B"/>
    <w:rsid w:val="00FC0127"/>
    <w:rsid w:val="00FC1825"/>
    <w:rsid w:val="00FC5E95"/>
    <w:rsid w:val="00FD46EC"/>
    <w:rsid w:val="00FE0317"/>
    <w:rsid w:val="00FE1379"/>
    <w:rsid w:val="00FE2B32"/>
    <w:rsid w:val="00FE557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hyperlink" Target="https://www.mindtools.com/pages/article/elevator-pitch.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hyperlink" Target="https://www.jbs.cam.ac.uk/fileadmin/user_upload/research/centres/accelerate-cambridge/downloads/elevator-pitch.pdf" TargetMode="External"/><Relationship Id="rId2" Type="http://schemas.openxmlformats.org/officeDocument/2006/relationships/customXml" Target="../customXml/item2.xml"/><Relationship Id="rId16" Type="http://schemas.openxmlformats.org/officeDocument/2006/relationships/hyperlink" Target="https://cwovc.rice.edu/sites/g/files/bxs1031/f/Preparing%20and%20Delivering%20an%20Elevator%20Pitch_Embree_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inn.org/wp-content/uploads/2014/07/Elevator-Pitch-Presentatio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3.xml><?xml version="1.0" encoding="utf-8"?>
<ds:datastoreItem xmlns:ds="http://schemas.openxmlformats.org/officeDocument/2006/customXml" ds:itemID="{5BF9B836-049B-4999-99BF-60811462F66C}">
  <ds:schemaRefs>
    <ds:schemaRef ds:uri="3676899b-cb0d-4359-97f9-bb7bfdc3fc69"/>
    <ds:schemaRef ds:uri="http://purl.org/dc/elements/1.1/"/>
    <ds:schemaRef ds:uri="http://schemas.microsoft.com/office/infopath/2007/PartnerControls"/>
    <ds:schemaRef ds:uri="http://schemas.microsoft.com/office/2006/documentManagement/types"/>
    <ds:schemaRef ds:uri="fe3d41e9-ea37-457e-9c5b-72381d8f411b"/>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F7EBFDE-90A1-46DC-932E-D349C330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420</Words>
  <Characters>2270</Characters>
  <Application>Microsoft Office Word</Application>
  <DocSecurity>0</DocSecurity>
  <Lines>18</Lines>
  <Paragraphs>5</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Vasco M. Gaião</cp:lastModifiedBy>
  <cp:revision>8</cp:revision>
  <dcterms:created xsi:type="dcterms:W3CDTF">2018-07-20T13:21:00Z</dcterms:created>
  <dcterms:modified xsi:type="dcterms:W3CDTF">2018-07-24T12:49:00Z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